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EB" w:rsidRPr="00BB39EB" w:rsidRDefault="00BB39EB" w:rsidP="00BB39EB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83E13D1" wp14:editId="508AEDF9">
            <wp:extent cx="9839325" cy="7215692"/>
            <wp:effectExtent l="0" t="0" r="0" b="4445"/>
            <wp:docPr id="1" name="Рисунок 1" descr="C:\Users\12400053\Desktop\В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ВШ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703" cy="72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9EB" w:rsidRPr="00BB39EB" w:rsidRDefault="00BB39EB" w:rsidP="00BB3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6"/>
        <w:gridCol w:w="2807"/>
        <w:gridCol w:w="3258"/>
        <w:gridCol w:w="2298"/>
        <w:gridCol w:w="144"/>
        <w:gridCol w:w="2266"/>
        <w:gridCol w:w="140"/>
        <w:gridCol w:w="141"/>
        <w:gridCol w:w="146"/>
        <w:gridCol w:w="1697"/>
        <w:gridCol w:w="109"/>
        <w:gridCol w:w="35"/>
        <w:gridCol w:w="1759"/>
        <w:gridCol w:w="84"/>
      </w:tblGrid>
      <w:tr w:rsidR="00BB39EB" w:rsidRPr="00BB39EB" w:rsidTr="00673D60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Содержание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Цель контроля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Объекты контроля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Ответственный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за осуществление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Подведение итогов 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BB39EB" w:rsidRPr="00BB39EB" w:rsidTr="00673D60">
        <w:trPr>
          <w:trHeight w:val="180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Комплектование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первых классов.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Соблюдение требований 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Устава школы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Документы учащихся 1-х классов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Списки учащихся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1-х классов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BB39EB" w:rsidRPr="00BB39EB" w:rsidTr="00673D60">
        <w:trPr>
          <w:trHeight w:val="1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Комплектование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десятого класса.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Соблюдение требований 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Устава школы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Документы учащихся 10 класса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Списки учащихся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10 класса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BB39EB" w:rsidRPr="00BB39EB" w:rsidTr="00673D60">
        <w:trPr>
          <w:trHeight w:val="1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Распределение выпускников 9 классов 2018-2019уч. года.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Сбор информации о продолжении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обучения учащихся. Пополнение базы данных для проведения школьного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мониторинга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Туаева О.М.,  11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Константиниди М.В.-. 9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Списки распределения выпускников 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9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2.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состоянием воспитательной работы:</w:t>
            </w:r>
          </w:p>
        </w:tc>
      </w:tr>
      <w:tr w:rsidR="00BB39EB" w:rsidRPr="00BB39EB" w:rsidTr="00673D60">
        <w:trPr>
          <w:trHeight w:val="14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Дня знаний, праздника Первого звонка.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Готовность к проведению мероприятий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Сценарий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Оформление помещений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BB39EB" w:rsidRPr="00BB39EB" w:rsidTr="00673D60">
        <w:trPr>
          <w:trHeight w:val="277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Распределение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учебной</w:t>
            </w:r>
            <w:proofErr w:type="gramEnd"/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нагрузки на 2019-2020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учебный год. Расстановка кадров.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комплексно-обобщающий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Учебная нагрузка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перагогических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работников и педагогов дополнительного образования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школы, заместители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директора по УВР, 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 совместно с профкомом школы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 тарификации.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Соответствие уровня образования и категории педагогов записям в трудовых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книжках и в списке для проведения тарификации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Трудовые книжки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Документы об образовании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Аттестационные листы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Директор школы, </w:t>
            </w: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делопро-изводитель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Список 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педагогических работников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Приказы 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Изучение должностных инструкций, локальных актов школы.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Знание педагогами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своих</w:t>
            </w:r>
            <w:proofErr w:type="gramEnd"/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функциональных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обязанностей</w:t>
            </w:r>
          </w:p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Введение в действие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локальных актов школы</w:t>
            </w:r>
          </w:p>
          <w:p w:rsidR="00BB39EB" w:rsidRPr="00BB39EB" w:rsidRDefault="00BB39EB" w:rsidP="00BB39EB">
            <w:pPr>
              <w:tabs>
                <w:tab w:val="left" w:pos="-218"/>
              </w:tabs>
              <w:spacing w:after="0" w:line="240" w:lineRule="auto"/>
              <w:ind w:left="-77" w:right="-108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Подписи работников в листах ознакомления с локальными актами 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Аттестация работников в 2019-2020 учебном году.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Составление списка работников на аттестацию в 2018-2019 уч. году и уточнение графика 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Списки работников,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</w:rPr>
              <w:t>планирующих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повысить свою квалификационную категорию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директора по 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Туаева О.М.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График 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аттестации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Список 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работников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Рабочие программы учебных предметов и курсов.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Рабочие программы внеурочной деятельности.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Заместители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директора по УВР, ВР, Руководители</w:t>
            </w:r>
            <w:r w:rsidRPr="00BB39EB">
              <w:rPr>
                <w:rFonts w:ascii="Times New Roman" w:eastAsia="Calibri" w:hAnsi="Times New Roman" w:cs="Times New Roman"/>
              </w:rPr>
              <w:t xml:space="preserve"> 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Утвержденные рабочие 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программы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BB39EB">
              <w:rPr>
                <w:rFonts w:ascii="Times New Roman" w:eastAsia="Calibri" w:hAnsi="Times New Roman" w:cs="Times New Roman"/>
                <w:color w:val="0D0D0D"/>
              </w:rPr>
              <w:t>Итоги работы школы и задачи на 2019-2020 учебный год. (Педагогический совет).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Качество подготовки и</w:t>
            </w:r>
          </w:p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проведения педагогического совета. Анализ работы школы в 2018-2019 учебном году и постановка задач на новый учебный год.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педсовета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школы, заместители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директора по УВР, ВР, библиотекарь.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Протокол </w:t>
            </w:r>
          </w:p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педсовета</w:t>
            </w:r>
          </w:p>
        </w:tc>
      </w:tr>
      <w:tr w:rsidR="00BB39EB" w:rsidRPr="00BB39EB" w:rsidTr="00673D60">
        <w:trPr>
          <w:trHeight w:val="143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Санитарное состояние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помещений школы.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техники безопасности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2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Инструктаж всех работников перед началом нового учебного года.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работниками требований ОТ и ТБ, ПБ, антитеррористической защищенности объекта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инструктажа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Инструктаж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и ТБ, ПБ, антитеррористической защищенности объекта</w:t>
            </w:r>
          </w:p>
        </w:tc>
      </w:tr>
      <w:tr w:rsidR="00BB39EB" w:rsidRPr="00BB39EB" w:rsidTr="00673D60">
        <w:trPr>
          <w:trHeight w:val="180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СЕНТЯБРЬ</w:t>
            </w:r>
          </w:p>
        </w:tc>
      </w:tr>
      <w:tr w:rsidR="00BB39EB" w:rsidRPr="00BB39EB" w:rsidTr="00673D60">
        <w:trPr>
          <w:trHeight w:val="180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Индивидуальное обучение учащихся с ограниченными возможностями здоровья.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Классн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рук.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Договора с родителями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</w:tr>
      <w:tr w:rsidR="00BB39EB" w:rsidRPr="00BB39EB" w:rsidTr="00673D60">
        <w:trPr>
          <w:trHeight w:val="2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Посещаемость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учебных</w:t>
            </w:r>
            <w:proofErr w:type="gramEnd"/>
          </w:p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занятий.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Выявление учащихся, не приступивших к занятиям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Директор школы, заместитель директора по ВР,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классные руководители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 с классными руководителями</w:t>
            </w:r>
          </w:p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родителями, учащимися</w:t>
            </w:r>
          </w:p>
        </w:tc>
      </w:tr>
      <w:tr w:rsidR="00BB39EB" w:rsidRPr="00BB39EB" w:rsidTr="00673D60">
        <w:trPr>
          <w:trHeight w:val="171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Уровень знаний учащимися программного материала.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Входные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/работы по предметам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руководители МО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Таблицы, диаграммы</w:t>
            </w:r>
          </w:p>
        </w:tc>
      </w:tr>
      <w:tr w:rsidR="00BB39EB" w:rsidRPr="00BB39EB" w:rsidTr="00673D60">
        <w:trPr>
          <w:trHeight w:val="163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1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Оформление личных дел учащихся 1 классов.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Личные дела учащихся 1 классов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Учитель 1-го класса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Административное совещание </w:t>
            </w:r>
          </w:p>
        </w:tc>
      </w:tr>
      <w:tr w:rsidR="00BB39EB" w:rsidRPr="00BB39EB" w:rsidTr="00673D60">
        <w:trPr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Оформление личных дел прибывших учащихся.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Личные дела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прибывших учащихся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Делопроизводитель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Индивидуальные собеседования</w:t>
            </w:r>
          </w:p>
        </w:tc>
      </w:tr>
      <w:tr w:rsidR="00BB39EB" w:rsidRPr="00BB39EB" w:rsidTr="00673D60">
        <w:trPr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Алфавитные книги учащихся.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Присвоение номеров личных дел учащимся 1 классов и прибывшим учащимся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Алфавитные книги учащихся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Делопроизводитель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требований к ведению классных журналов, правильность оформления журналов 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proofErr w:type="gramStart"/>
            <w:r w:rsidRPr="00BB39EB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руководителями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Классные журналы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(после инструктажа)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Администрация школы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 по итогам проверки</w:t>
            </w:r>
          </w:p>
        </w:tc>
      </w:tr>
      <w:tr w:rsidR="00BB39EB" w:rsidRPr="00BB39EB" w:rsidTr="00673D60">
        <w:trPr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Планы работы школьных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методических объединений.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Выявление степени готовности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документации  МО к  решению поставленных задач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Планы работы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школьных методических объединений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Заместители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директора по УВР, ВР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Проверка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документации, собеседование</w:t>
            </w:r>
          </w:p>
        </w:tc>
      </w:tr>
      <w:tr w:rsidR="00BB39EB" w:rsidRPr="00BB39EB" w:rsidTr="00673D60">
        <w:trPr>
          <w:trHeight w:val="143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сохранением здоровья учащихся:</w:t>
            </w:r>
          </w:p>
        </w:tc>
      </w:tr>
      <w:tr w:rsidR="00BB39EB" w:rsidRPr="00BB39EB" w:rsidTr="00673D60">
        <w:trPr>
          <w:trHeight w:val="1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Входная диагностика 1-х классов.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Готовность детей к школе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образовательного процесса в 1 классах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Наблюдения</w:t>
            </w:r>
          </w:p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питания в школьной столовой.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Охват учащихся горячим питанием, питание в ГПД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Состояние документации по питанию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</w:tr>
      <w:tr w:rsidR="00BB39EB" w:rsidRPr="00BB39EB" w:rsidTr="00673D60">
        <w:trPr>
          <w:trHeight w:val="277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57" w:hanging="21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Состояние календарно-тематического планирования.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Календарно-тематическое планирование учителей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Администрация, руководители МО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Тарификация педагогических работников.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 подготовке к тарификации.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тарификации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Установление доплат и надбавок</w:t>
            </w:r>
          </w:p>
        </w:tc>
      </w:tr>
      <w:tr w:rsidR="00BB39EB" w:rsidRPr="00BB39EB" w:rsidTr="00673D60">
        <w:trPr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Уровень педагогической деятельности  вновь пришедших учителей.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предупредительный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Документация учителей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Собеседование, приказ о назначении наставников</w:t>
            </w:r>
          </w:p>
        </w:tc>
      </w:tr>
      <w:tr w:rsidR="00BB39EB" w:rsidRPr="00BB39EB" w:rsidTr="00673D60">
        <w:trPr>
          <w:trHeight w:val="143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4" w:firstLine="176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Обеспечение учащихся учебниками.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Наличие учебников у учащихся в соответствии с УМК школы на 2018-2019 уч.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Документация библиотеки (учет учебного фонда)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совещание, отчет</w:t>
            </w:r>
          </w:p>
        </w:tc>
      </w:tr>
      <w:tr w:rsidR="00BB39EB" w:rsidRPr="00BB39EB" w:rsidTr="00673D60">
        <w:trPr>
          <w:trHeight w:val="2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дежурства по школе.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Распределение дежурства по школе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График дежурства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BB39EB" w:rsidRPr="00BB39EB" w:rsidTr="00673D60">
        <w:trPr>
          <w:trHeight w:val="2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Готовность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классных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кабинетов к учебному году.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Проверка состояния  техники безопасности, готовности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материальной базы, методического обеспечения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Паспорт учебного кабинета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Смотр учебных кабинетов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Комиссия по смотру кабинетов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ПК Дауров А.И.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Приказ об установлении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доплат за заведование кабинетами</w:t>
            </w:r>
          </w:p>
        </w:tc>
      </w:tr>
      <w:tr w:rsidR="00BB39EB" w:rsidRPr="00BB39EB" w:rsidTr="00673D60">
        <w:trPr>
          <w:gridAfter w:val="1"/>
          <w:wAfter w:w="84" w:type="dxa"/>
          <w:trHeight w:val="180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ОКТЯБРЬ</w:t>
            </w:r>
          </w:p>
        </w:tc>
      </w:tr>
      <w:tr w:rsidR="00BB39EB" w:rsidRPr="00BB39EB" w:rsidTr="00673D60">
        <w:trPr>
          <w:gridAfter w:val="1"/>
          <w:wAfter w:w="84" w:type="dxa"/>
          <w:trHeight w:val="180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gridAfter w:val="1"/>
          <w:wAfter w:w="84" w:type="dxa"/>
          <w:trHeight w:val="1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Индивидуальное обучение на дому.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Контроль выполнения индивидуальных планов и рабочих программ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Журналы индивидуального обучения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Туаева О.М.,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рук.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gridAfter w:val="1"/>
          <w:wAfter w:w="84" w:type="dxa"/>
          <w:trHeight w:val="171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gridAfter w:val="1"/>
          <w:wAfter w:w="84" w:type="dxa"/>
          <w:trHeight w:val="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Тематический контроль 1 классов «Адаптация учащихся 1 классов к обучению на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уровне школы в условиях реализации ФГОС НОО».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образовательного процесса в 1 классах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школы, заместители директора по УВР, ВР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9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gridAfter w:val="1"/>
          <w:wAfter w:w="84" w:type="dxa"/>
          <w:trHeight w:val="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Тематический контроль 5-х классов «Преемственность в учебно-воспитательном процессе при переходе учащихся начальных классов в школу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B39EB">
              <w:rPr>
                <w:rFonts w:ascii="Times New Roman" w:eastAsia="Calibri" w:hAnsi="Times New Roman" w:cs="Times New Roman"/>
              </w:rPr>
              <w:t xml:space="preserve"> уровня».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образовательного процесса в 5 классах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школы, заместители директора по УВР, ВР,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9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gridAfter w:val="1"/>
          <w:wAfter w:w="84" w:type="dxa"/>
          <w:trHeight w:val="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(школьный) этап Всероссийской олимпиады школьников по учебным предметам.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учащихся к олимпиаде, проведение олимпиад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и результаты школьного этапа олимпиады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Приказ, справка</w:t>
            </w:r>
          </w:p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gridAfter w:val="1"/>
          <w:wAfter w:w="84" w:type="dxa"/>
          <w:trHeight w:val="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Тематический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преподаванием предметов естественно-математического цикла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Определение качества знаний учащихся по предметам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 классн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обобщающий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Образовательный процесс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УВР, рук. МО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gridAfter w:val="1"/>
          <w:wAfter w:w="84" w:type="dxa"/>
          <w:trHeight w:val="151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gridAfter w:val="1"/>
          <w:wAfter w:w="84" w:type="dxa"/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  индивидуального обучения.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журналов индивидуального обучения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Журналы индивидуального обучения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gridAfter w:val="1"/>
          <w:wAfter w:w="84" w:type="dxa"/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Журнал  элективных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курсов.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Выполнение требований к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ведению журналов элективных курсов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Журналы курсов по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выбору и элективных курсов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Заместитель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Собеседование</w:t>
            </w:r>
          </w:p>
        </w:tc>
      </w:tr>
      <w:tr w:rsidR="00BB39EB" w:rsidRPr="00BB39EB" w:rsidTr="00673D60">
        <w:trPr>
          <w:gridAfter w:val="1"/>
          <w:wAfter w:w="84" w:type="dxa"/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планов воспитательной работы классных руководителей.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рекомендаций по составлению планов воспитательной работы на 2018-2019 уч.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Планы воспитательной работы классных руководителей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Информация, собеседование</w:t>
            </w:r>
          </w:p>
        </w:tc>
      </w:tr>
      <w:tr w:rsidR="00BB39EB" w:rsidRPr="00BB39EB" w:rsidTr="00673D60">
        <w:trPr>
          <w:gridAfter w:val="1"/>
          <w:wAfter w:w="84" w:type="dxa"/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электронных журналов.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работе с электронными журналами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Электронные журналы классов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 Туаева О.М.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gridAfter w:val="1"/>
          <w:wAfter w:w="84" w:type="dxa"/>
          <w:trHeight w:val="1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школьного сайта.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Сайт школы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Заместители директора по УВР, ВР,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ответств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за ведение сайта Дауров А.И.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gridAfter w:val="1"/>
          <w:wAfter w:w="84" w:type="dxa"/>
          <w:trHeight w:val="143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сохранением здоровья учащихся:</w:t>
            </w:r>
          </w:p>
        </w:tc>
      </w:tr>
      <w:tr w:rsidR="00BB39EB" w:rsidRPr="00BB39EB" w:rsidTr="00673D60">
        <w:trPr>
          <w:gridAfter w:val="1"/>
          <w:wAfter w:w="84" w:type="dxa"/>
          <w:trHeight w:val="1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занятий  по физкультуре.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по физкультуре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Приказ, планирование занятий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Администрация, классные руководители, медицинский работник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</w:tc>
      </w:tr>
      <w:tr w:rsidR="00BB39EB" w:rsidRPr="00BB39EB" w:rsidTr="00673D60">
        <w:trPr>
          <w:gridAfter w:val="1"/>
          <w:wAfter w:w="84" w:type="dxa"/>
          <w:trHeight w:val="141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gridAfter w:val="1"/>
          <w:wAfter w:w="84" w:type="dxa"/>
          <w:trHeight w:val="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учащихся 9, 11 классов к итоговой аттестации.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Анкетирование учащихся 9, 11 классов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руководители 9, 11 классов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Предварительные списки учащихся для сдачи экзаменов по выбору</w:t>
            </w:r>
          </w:p>
        </w:tc>
      </w:tr>
      <w:tr w:rsidR="00BB39EB" w:rsidRPr="00BB39EB" w:rsidTr="00673D60">
        <w:trPr>
          <w:gridAfter w:val="1"/>
          <w:wAfter w:w="84" w:type="dxa"/>
          <w:trHeight w:val="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тренировочных работ  в  9, 11 классах по русскому языку и математике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Подготовка к итоговой аттестации.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предупредительный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Тренировочные работы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учител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 по результатам</w:t>
            </w:r>
          </w:p>
        </w:tc>
      </w:tr>
      <w:tr w:rsidR="00BB39EB" w:rsidRPr="00BB39EB" w:rsidTr="00673D60">
        <w:trPr>
          <w:gridAfter w:val="1"/>
          <w:wAfter w:w="84" w:type="dxa"/>
          <w:trHeight w:val="277"/>
        </w:trPr>
        <w:tc>
          <w:tcPr>
            <w:tcW w:w="15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57" w:hanging="21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gridAfter w:val="1"/>
          <w:wAfter w:w="84" w:type="dxa"/>
          <w:trHeight w:val="1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Качество выполнения должностных обязанностей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Творческий отчет  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Аттестация работника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Анализ работы 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аттестации</w:t>
            </w:r>
          </w:p>
        </w:tc>
      </w:tr>
    </w:tbl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Содержание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Цель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Объекты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за осуществление 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Подведение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итогов </w:t>
            </w:r>
          </w:p>
          <w:p w:rsidR="00BB39EB" w:rsidRPr="00BB39EB" w:rsidRDefault="00BB39EB" w:rsidP="00BB39EB">
            <w:pPr>
              <w:spacing w:after="0" w:line="240" w:lineRule="auto"/>
              <w:ind w:left="155" w:hanging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>НОЯБРЬ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11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Итоги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четверти 3-9 классы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библиотеки школы по привитию интереса к чтению.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1908"/>
              </w:tabs>
              <w:spacing w:after="0" w:line="240" w:lineRule="auto"/>
              <w:ind w:right="-45" w:hanging="7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Индивидуальная работа с неблагополучными семьями и учащимися «группы риска».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Совет профилактики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7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 контроль 9-го класса  «Работа с учащимися, имеющими низкую мотивацию учебно-познавательной деятельности».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Подведение итогов тематического контроля  9-го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Образовательный процесс в 9-м классе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классный руководитель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 </w:t>
            </w:r>
          </w:p>
        </w:tc>
      </w:tr>
      <w:tr w:rsidR="00BB39EB" w:rsidRPr="00BB39EB" w:rsidTr="00673D60">
        <w:trPr>
          <w:trHeight w:val="15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контрольных  тетрадей учащихся 9-го  и 11 –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классов (русский язык, математика).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Контрольные тетради учащихся 9-го   и 11-го классов (русский язык, математика)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классные руководители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дневников учащихся  7-9-х 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Дневники учащихся 7- 9-х 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классных  и электронных журналов 7-9 -х  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требований к ведению журнала, организация индивидуальной работы по предупреждению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неуспеваемости.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и электронные журналы  7-9-х 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Домашние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дозировке домашних заданий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 контроль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BB39EB" w:rsidRPr="00BB39EB" w:rsidTr="00673D60">
        <w:trPr>
          <w:trHeight w:val="14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77" w:right="-45" w:firstLine="21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trHeight w:val="21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Семинар-практикум «Нормативные правовые документы, регламентирующие подготовку и проведение государственной итоговой аттестации выпускников».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семинара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Координатор ГИА Дауров А.И.,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Производствен-ное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 </w:t>
            </w:r>
          </w:p>
          <w:p w:rsidR="00BB39EB" w:rsidRPr="00BB39EB" w:rsidRDefault="00BB39EB" w:rsidP="00BB39EB">
            <w:pPr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к проведению итогового сочинения в 11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Допуск к ГИА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Тренировочные темы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 Туаева О.М., учителя-предметники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Административ</w:t>
            </w:r>
            <w:proofErr w:type="spellEnd"/>
          </w:p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</w:tr>
      <w:tr w:rsidR="00BB39EB" w:rsidRPr="00BB39EB" w:rsidTr="00673D60">
        <w:trPr>
          <w:trHeight w:val="27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Выполнение   обязанностей</w:t>
            </w:r>
          </w:p>
          <w:p w:rsidR="00BB39EB" w:rsidRPr="00BB39EB" w:rsidRDefault="00BB39EB" w:rsidP="00BB39EB">
            <w:pPr>
              <w:spacing w:after="0" w:line="240" w:lineRule="auto"/>
              <w:ind w:left="-32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  <w:color w:val="000000"/>
              </w:rPr>
              <w:t>аттестующихся</w:t>
            </w:r>
            <w:proofErr w:type="spellEnd"/>
            <w:r w:rsidRPr="00BB39EB">
              <w:rPr>
                <w:rFonts w:ascii="Times New Roman" w:eastAsia="Calibri" w:hAnsi="Times New Roman" w:cs="Times New Roman"/>
                <w:color w:val="000000"/>
              </w:rPr>
              <w:t xml:space="preserve"> учителей.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Аттестация работника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 xml:space="preserve">Творческий отчёт      Анализ работы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Туаева О.М.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Материалы аттестации</w:t>
            </w:r>
          </w:p>
        </w:tc>
      </w:tr>
      <w:tr w:rsidR="00BB39EB" w:rsidRPr="00BB39EB" w:rsidTr="00673D60">
        <w:trPr>
          <w:trHeight w:val="14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2" w:firstLine="174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Предупреждение детского травматизма.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травматизма учащихся, ведение документации учителями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5"/>
        <w:gridCol w:w="3260"/>
        <w:gridCol w:w="2300"/>
        <w:gridCol w:w="2693"/>
        <w:gridCol w:w="1953"/>
        <w:gridCol w:w="31"/>
        <w:gridCol w:w="1764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Цель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Объекты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 осуществление контроля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</w:p>
          <w:p w:rsidR="00BB39EB" w:rsidRPr="00BB39EB" w:rsidRDefault="00BB39EB" w:rsidP="00BB39EB">
            <w:pPr>
              <w:spacing w:after="0" w:line="240" w:lineRule="auto"/>
              <w:ind w:left="155" w:hanging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13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Посещаемость уроков, успеваемость, организация досуговой деятельности учащихся «группы риска».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BB39EB" w:rsidRPr="00BB39EB" w:rsidTr="00673D60">
        <w:trPr>
          <w:trHeight w:val="171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 контроль во 2-3- классах.  «Обеспечение дифференцированного подхода при обучении учащихся группы учебного риска».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предупредительного контроля неуспеваемости учащихся группы учебного риска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классные руководители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Итоги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B39EB">
              <w:rPr>
                <w:rFonts w:ascii="Times New Roman" w:eastAsia="Calibri" w:hAnsi="Times New Roman" w:cs="Times New Roman"/>
              </w:rPr>
              <w:t xml:space="preserve"> (муниципального) этапа Всероссийской олимпиады школьников по учебным предметам.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Результативность участия школы во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B39EB">
              <w:rPr>
                <w:rFonts w:ascii="Times New Roman" w:eastAsia="Calibri" w:hAnsi="Times New Roman" w:cs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 по управлению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1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Итоги проверки классных журналов «Работа классного руководителя по предупреждению пропусков уроков уч-ся».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классного руководителя по предупреждению пропусков уроков учащимися.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рабочих тетрадей учащихся 2 -11 -х  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Рабочие тетради учащихся 2- 11-х класса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дневников учащихся 2- 11-х 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Дневники учащихся 2- 11-х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классных журналов 2- 11-х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  2 –11-х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МО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программы учебных предметов и курсов за первое полугодие 2018-2019 учебного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реализации рабочих программ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Рабочие программы учебных предметов и курсов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МО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43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сохранением здоровья учащихся:</w:t>
            </w:r>
          </w:p>
        </w:tc>
      </w:tr>
      <w:tr w:rsidR="00BB39EB" w:rsidRPr="00BB39EB" w:rsidTr="00673D60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Соблюдение требований СанПиНа к предупреждению перегрузки школьников.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Во время контроля 2-го класса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аботник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41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тренировочных работ  в 9, 11 классе по русскому языку и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к итоговой аттестации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предупредительный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Тренировочные работы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учител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 по результатам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итогового сочинения в 11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Допуск к ГИА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Координатор ГИА, Зам.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</w:tr>
      <w:tr w:rsidR="00BB39EB" w:rsidRPr="00BB39EB" w:rsidTr="00673D60">
        <w:trPr>
          <w:trHeight w:val="277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муниципального задания МБОУ СОШ № 8  в 201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муниципального задания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муниципального задания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 xml:space="preserve">Качество исполнения должностных обязанностей.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Аттестация педагогических работников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 xml:space="preserve">Творческий отчёт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Туаева О.М.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 xml:space="preserve"> Материалы аттестации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39EB" w:rsidRPr="00BB39EB" w:rsidTr="00673D60">
        <w:trPr>
          <w:trHeight w:val="143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4" w:firstLine="176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7.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требований к медицинскому обслуживанию учащихся. </w:t>
            </w: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Противоэпидемиологиче-ские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мероприятия по профилактике гриппа, ОРВИ.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Медработник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Административн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.е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Содержание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Цель 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Объекты 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 осуществление 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</w:p>
          <w:p w:rsidR="00BB39EB" w:rsidRPr="00BB39EB" w:rsidRDefault="00BB39EB" w:rsidP="00BB39EB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15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Работа  со слабоуспевающими учащимися, учащимися, стоящими на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внутришкольном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учете и в КДН, и их родителями.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Включенности учащихся группы риска во внеурочную деятельность.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внутришкольном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учете и в КДН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ВР,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BB39EB" w:rsidRPr="00BB39EB" w:rsidTr="00673D60">
        <w:trPr>
          <w:trHeight w:val="15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2.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образовательной программы школы (1-11 классы) за 1-е полугодие.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Тетради для контрольных, практических и лабораторных работ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по УВР, МО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  <w:p w:rsidR="00BB39EB" w:rsidRPr="00BB39EB" w:rsidRDefault="00BB39EB" w:rsidP="00BB39EB">
            <w:pPr>
              <w:spacing w:after="0" w:line="240" w:lineRule="auto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Оформление классных журналов.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Правильности и своевременности, полноты записей в классных журналах.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Объективности выставления оценок за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B39EB">
              <w:rPr>
                <w:rFonts w:ascii="Times New Roman" w:eastAsia="Calibri" w:hAnsi="Times New Roman" w:cs="Times New Roman"/>
              </w:rPr>
              <w:t xml:space="preserve"> четверть (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полугодие).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Электронные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Администрация,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контрольных  тетрадей по русскому языку и математике, физике, химии учащихся 11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Контрольные  тетради учащихся 11 класса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по УВР, МО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4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сохранением здоровья учащихся:</w:t>
            </w:r>
          </w:p>
        </w:tc>
      </w:tr>
      <w:tr w:rsidR="00BB39EB" w:rsidRPr="00BB39EB" w:rsidTr="00673D60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Обеспечение учащихся горячим питанием.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Документация по питанию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Анкетирование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Анализ заболеваемости учащихся в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полугодии.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заболеваемости учащихся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Медработник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 Информация</w:t>
            </w:r>
          </w:p>
        </w:tc>
      </w:tr>
      <w:tr w:rsidR="00BB39EB" w:rsidRPr="00BB39EB" w:rsidTr="00673D60">
        <w:trPr>
          <w:trHeight w:val="14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учащихся  9, 11 классов к итоговой аттестации.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выпускников средней школы к итоговой аттестации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 контроль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Образовательный процесс в 9 классе, подготовка к экзаменам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классные руководители 9, 11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Собрание с родителями и учащимися 9, 11 классов «Подготовка выпускников основной  и средней школы к итоговой аттестации».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Качество подготовки и проведения собрания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собрания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Протоколы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Итоговая аттестация выпускников: экзамены по выбору.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Уточнение списков учащихся 11 классов для сдачи экзаменов по выбору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Заявления учащихся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11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учител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предметники,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рук.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Списки учащихся по предметам</w:t>
            </w:r>
          </w:p>
        </w:tc>
      </w:tr>
      <w:tr w:rsidR="00BB39EB" w:rsidRPr="00BB39EB" w:rsidTr="00673D60">
        <w:trPr>
          <w:trHeight w:val="27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Эффективность методической работы педагогов.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Результативности деятельности методических объединений</w:t>
            </w:r>
          </w:p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Результативность участия педагогов в профессиональных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конкурсах в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B39EB">
              <w:rPr>
                <w:rFonts w:ascii="Times New Roman" w:eastAsia="Calibri" w:hAnsi="Times New Roman" w:cs="Times New Roman"/>
              </w:rPr>
              <w:t xml:space="preserve"> полугодии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Дипломы, грамоты и др., подтверждающие результативность участия учителей в конкурсах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руководители МО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</w:tbl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Содержание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Цель 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Объекты 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 осуществление 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работы с учащимися, стоящими на учёте в ПДН.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Совет </w:t>
            </w:r>
          </w:p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профилактики</w:t>
            </w:r>
          </w:p>
        </w:tc>
      </w:tr>
      <w:tr w:rsidR="00BB39EB" w:rsidRPr="00BB39EB" w:rsidTr="00673D60">
        <w:trPr>
          <w:trHeight w:val="17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 контроль 3 - 4классов «Формирование осознанных знаний, умений и навыков учащихся, их контроль и организация работы по ликвидации пробелов».</w:t>
            </w:r>
          </w:p>
          <w:p w:rsidR="00BB39EB" w:rsidRPr="00BB39EB" w:rsidRDefault="00BB39EB" w:rsidP="00BB3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учителей над формированием осознанных знаний, умений и навыков учащихся 3 -4 классов, их контроль и организация работы по ликвидации пробелов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Образовательный процесс в 3- 4  классах, проверка школьной документации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Успеваемость учащихс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я–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 кандидатов на получение медалей.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Соответствие оценок учащихся в классных журналах требованиям к медалистам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Информация, собеседование</w:t>
            </w:r>
          </w:p>
        </w:tc>
      </w:tr>
      <w:tr w:rsidR="00BB39EB" w:rsidRPr="00BB39EB" w:rsidTr="00673D60">
        <w:trPr>
          <w:trHeight w:val="15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классных журналов «Выполнение требований учебных программ по предметам в 5-11 классах. Оценивание знаний обучающихся».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классных журналов и оценке знаний учащихся 5-11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 5-11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Проверка контрольных и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рабочих тетрадей учащихся 3- 5 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Выполнение требований к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Контрольные и рабочие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тетради учащихся 3- 5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Заместитель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директора по УВР,  классные руководители 3-5- классов, учителя-предметники, МО.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lastRenderedPageBreak/>
              <w:t>Административ-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дневников учащихся 3- 6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Дневники учащихся 3-6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классных журналов 2- 11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 2-11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BB39EB" w:rsidRPr="00BB39EB" w:rsidRDefault="00BB39EB" w:rsidP="00BB39EB">
            <w:pPr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совещание, Справка</w:t>
            </w:r>
          </w:p>
        </w:tc>
      </w:tr>
      <w:tr w:rsidR="00BB39EB" w:rsidRPr="00BB39EB" w:rsidTr="00673D60">
        <w:trPr>
          <w:trHeight w:val="14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Собрание с родителями и учащимися 11 класса «Подготовка выпускников средней школы к итоговой аттестации».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Качество подготовки и проведения собрания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родительского собрания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Заместители директора по УВР, ВР, классный руководитель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Итоговая аттестация выпускников: экзамены по выбору.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Уточнение списков учащихся 9 класса для сдачи экзаменов по выбору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Заявления учащихся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9 класса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учител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предметники,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рук.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Списки учащихся по предметам</w:t>
            </w:r>
          </w:p>
        </w:tc>
      </w:tr>
      <w:tr w:rsidR="00BB39EB" w:rsidRPr="00BB39EB" w:rsidTr="00673D60">
        <w:trPr>
          <w:trHeight w:val="27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выполнения решений педагогических советов.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выполнения решений педагогических советов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BB39EB" w:rsidRPr="00BB39EB" w:rsidTr="00673D60">
        <w:trPr>
          <w:trHeight w:val="14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2" w:firstLine="174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Домашние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дозировке домашних заданий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 контроль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</w:tbl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4"/>
        <w:gridCol w:w="3259"/>
        <w:gridCol w:w="2299"/>
        <w:gridCol w:w="2692"/>
        <w:gridCol w:w="1953"/>
        <w:gridCol w:w="1874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Содержание контроля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Цель контроля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Объекты 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за осуществление контроля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Подведение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итогов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>МАРТ</w:t>
            </w:r>
          </w:p>
        </w:tc>
      </w:tr>
      <w:tr w:rsidR="00BB39EB" w:rsidRPr="00BB39EB" w:rsidTr="00673D60">
        <w:trPr>
          <w:trHeight w:val="18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19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Прием заявлений в 1 класс.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Информирование родителей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Собрание родителей будущих первоклассников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Сайт школы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 школы, учителя 4-х классов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 собрания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 на сайте школы</w:t>
            </w: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Внесение изменений в локальные акты школы.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Локальные акты школы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BB39EB" w:rsidRPr="00BB39EB" w:rsidTr="00673D60">
        <w:trPr>
          <w:trHeight w:val="171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 контроль 10  класса «Формирование у учащихся потребности в обучении и саморазвитии; раскрытие творческого потенциала ученика».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педагогического коллектива над формированием у учащихся 10  класса потребности в обучении и саморазвитии; раскрытие творческого потенциала ученика»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Образовательный процесс в 10  классе, анкетирование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УВР, ВР, МО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руководителей элективных курсов,  кружков над сохранностью контингента учащихся при реализации программ дополнительного образования.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рабочих программ элективных курсов, курсов по выбору, кружков, сохранность контингента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Заместители директора по УВР, ВР, учител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right="-187" w:hanging="21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1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учителей с журналом  элективных курсов.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журналов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Журналы элективных курсов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 Туаева О.М.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218" w:right="-187" w:firstLine="14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педагогов во внеурочной деятельности  с журналами учета.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ведению журналов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Журналы учета  внеурочной деятельности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218" w:right="-187" w:firstLine="14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41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Тренировочные экзамены в 9,11-х классах по русскому языку, математике, предметов по выбору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и результаты тренировочных экзаменов в 9,11-х  классах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Координатор ГИА,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учител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 Собеседования</w:t>
            </w:r>
          </w:p>
        </w:tc>
      </w:tr>
      <w:tr w:rsidR="00BB39EB" w:rsidRPr="00BB39EB" w:rsidTr="00673D60">
        <w:trPr>
          <w:trHeight w:val="277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работы по формированию УМК на 2019-2020 учебный год.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Соответствие УМК Федеральному перечню учебников на 2019-2020 уч.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Список учебников на 2020-2021 уч.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Педаго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г-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библиотекарь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</w:rPr>
              <w:t>Согласован-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 учителями список учебников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классных руководителей по профилактике правонарушений школьников.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Данные мониторинга правонарушений школьников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Предварительная нагрузка на 2020-2021 учебный год.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Распределение предварительной нагрузки на 2020-2021 учебный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предварительная нагрузка на 2020-2021 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 совместного заседания администрации и профкома школы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43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2" w:firstLine="174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Соблюдение техники безопасности в кабинетах информатики, технологии и спортивном зале.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Предупреждение травматизма в мастерских и спортивном зале.</w:t>
            </w:r>
          </w:p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Соблюдение требований охраны труда в кабинетах информатики.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</w:tbl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Цель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Объекты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 осуществление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Подведение итогов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АПРЕЛЬ</w:t>
            </w:r>
          </w:p>
        </w:tc>
      </w:tr>
      <w:tr w:rsidR="00BB39EB" w:rsidRPr="00BB39EB" w:rsidTr="00673D60">
        <w:trPr>
          <w:trHeight w:val="574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21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Учёт детей в микрорайоне.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39EB">
              <w:rPr>
                <w:rFonts w:ascii="Times New Roman" w:eastAsia="Calibri" w:hAnsi="Times New Roman" w:cs="Times New Roman"/>
                <w:color w:val="000000"/>
              </w:rPr>
              <w:t>Состояние работы по учёту детей в микрорайоне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Состояние работы по учёту детей в микрорайоне.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Галазова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З.Э.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Итоги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B39EB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B39EB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  Заместитель директора по УВР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Туаева О.М.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Справка</w:t>
            </w:r>
          </w:p>
        </w:tc>
      </w:tr>
      <w:tr w:rsidR="00BB39EB" w:rsidRPr="00BB39EB" w:rsidTr="00673D60">
        <w:trPr>
          <w:trHeight w:val="17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ВПР по предметам.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Уровень и качество обученности по учебным предметам.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 Туаева О.М., МО.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       Справка</w:t>
            </w:r>
          </w:p>
        </w:tc>
      </w:tr>
      <w:tr w:rsidR="00BB39EB" w:rsidRPr="00BB39EB" w:rsidTr="00673D60">
        <w:trPr>
          <w:trHeight w:val="15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Работа учителя с классным журналом (в печатном и электронном видах) 1-11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к работе учителя с классным журналом.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программ по итогам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B39EB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 (в печатном и электронном видах)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1766"/>
              </w:tabs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4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Контроль за работой по подготовке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итоговой </w:t>
            </w:r>
            <w:proofErr w:type="spellStart"/>
            <w:r w:rsidRPr="00BB39EB">
              <w:rPr>
                <w:rFonts w:ascii="Times New Roman" w:eastAsia="Calibri" w:hAnsi="Times New Roman" w:cs="Times New Roman"/>
                <w:b/>
              </w:rPr>
              <w:t>аттестаци</w:t>
            </w:r>
            <w:proofErr w:type="spellEnd"/>
            <w:r w:rsidRPr="00BB39EB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Тренировочные экзамены в 11 и 9 классах.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и результаты тренировочных экзаменов в  11, 9  классах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классные руководители 9,  11-го классов, учителя-предметники.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 Собеседования</w:t>
            </w:r>
          </w:p>
        </w:tc>
      </w:tr>
      <w:tr w:rsidR="00BB39EB" w:rsidRPr="00BB39EB" w:rsidTr="00673D60">
        <w:trPr>
          <w:trHeight w:val="14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2" w:firstLine="174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Соблюдение санитарно-гигиенических норм в пищеблоке, туалетах, лаборантских, медицинских кабинетах, подвальных и складских помещениях.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санитарно-гигиенических норм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Помещения школы: пищеблок, туалеты, лаборантские, медицинский кабинет, складские помещения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Медработник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 Информация</w:t>
            </w:r>
          </w:p>
        </w:tc>
      </w:tr>
    </w:tbl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4"/>
        <w:gridCol w:w="3259"/>
        <w:gridCol w:w="2299"/>
        <w:gridCol w:w="2692"/>
        <w:gridCol w:w="1953"/>
        <w:gridCol w:w="1874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Цель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Объекты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 осуществление контроля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</w:p>
          <w:p w:rsidR="00BB39EB" w:rsidRPr="00BB39EB" w:rsidRDefault="00BB39EB" w:rsidP="00BB39EB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BB39EB" w:rsidRPr="00BB39EB" w:rsidTr="00673D60">
        <w:trPr>
          <w:trHeight w:val="18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23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Педагогический совет «О переводе учащихся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1, 2-8,10 классов  в следующий класс».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учебного года.</w:t>
            </w:r>
          </w:p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 директора по ВР,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Банк данных по летней занятости учащихся «группы риска» и детей из неблагополучных семей</w:t>
            </w:r>
          </w:p>
        </w:tc>
      </w:tr>
      <w:tr w:rsidR="00BB39EB" w:rsidRPr="00BB39EB" w:rsidTr="00673D60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Диагностические работы во 2-11-х классах (мониторинг).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Работа классного руководителя, учителей-предметников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Диагностические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Зам. директора по УВР Туаева О.М.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Таблицы, диаграммы</w:t>
            </w:r>
          </w:p>
        </w:tc>
      </w:tr>
      <w:tr w:rsidR="00BB39EB" w:rsidRPr="00BB39EB" w:rsidTr="00673D60">
        <w:trPr>
          <w:trHeight w:val="17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Итоговый контроль во 2-8,10 классах.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Администрация, МО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   Информация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учебных программ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Администрация, МО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 элективных учебных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рабочих программ, аттестация обучающихся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4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сохранением здоровья учащихся:</w:t>
            </w:r>
          </w:p>
        </w:tc>
      </w:tr>
      <w:tr w:rsidR="00BB39EB" w:rsidRPr="00BB39EB" w:rsidTr="00673D60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Обучения  учащихся на дому с учётом их физического и психического развития.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мониторинга успеваемости учащихся, обучающихся на дому, с учётом их физического и психического развития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Мониторинг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 w:hanging="7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BB39EB" w:rsidRPr="00BB39EB" w:rsidTr="00673D60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Использование возможностей социума, спортивных сооружений школы для формирования ЗОЖ учащихся.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Данные классных руководителей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по ВР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BB39EB" w:rsidRPr="00BB39EB" w:rsidTr="00673D60">
        <w:trPr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питания школьников.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питания школьников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питания школьников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BB39EB" w:rsidRPr="00BB39EB" w:rsidTr="00673D60">
        <w:trPr>
          <w:trHeight w:val="14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к итоговой аттестации: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Педагогический совет «</w:t>
            </w:r>
            <w:r w:rsidRPr="00BB39EB">
              <w:rPr>
                <w:rFonts w:ascii="Times New Roman" w:eastAsia="Calibri" w:hAnsi="Times New Roman" w:cs="Times New Roman"/>
                <w:color w:val="000000"/>
              </w:rPr>
              <w:t>О допуске к государственной итоговой аттестации обучающихся 9 и 11 –х  классов, освоивших программы основного общего и среднего общего образования</w:t>
            </w:r>
            <w:r w:rsidRPr="00BB39EB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педсовета</w:t>
            </w:r>
          </w:p>
        </w:tc>
      </w:tr>
      <w:tr w:rsidR="00BB39EB" w:rsidRPr="00BB39EB" w:rsidTr="00673D60">
        <w:trPr>
          <w:trHeight w:val="27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итогового заседания  МО.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Результативность работы методических объединений в 2019-2020  учебном году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Материалы  МО, протоколы заседаний, анализ работы   в 2019-2020 уч. году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Анализ работы 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B39EB">
              <w:rPr>
                <w:rFonts w:ascii="Times New Roman" w:eastAsia="Calibri" w:hAnsi="Times New Roman" w:cs="Times New Roman"/>
              </w:rPr>
              <w:t xml:space="preserve"> полугодия).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BB39E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B39EB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ВР, заместитель директора по УВР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BB39EB" w:rsidRPr="00BB39EB" w:rsidTr="00673D60">
        <w:trPr>
          <w:trHeight w:val="14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2" w:firstLine="174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7.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2019-2020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Завхоз, учитель ОБЖ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Информация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помещений к работе лагеря с дневным пребыванием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к приемке лагеря с дневным пребыванием детей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Помещения, которые будут задействованы под лагерь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39EB">
              <w:rPr>
                <w:rFonts w:ascii="Times New Roman" w:eastAsia="Calibri" w:hAnsi="Times New Roman" w:cs="Times New Roman"/>
              </w:rPr>
              <w:t>Администрати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4"/>
        <w:gridCol w:w="3259"/>
        <w:gridCol w:w="2299"/>
        <w:gridCol w:w="2550"/>
        <w:gridCol w:w="142"/>
        <w:gridCol w:w="1953"/>
        <w:gridCol w:w="1874"/>
      </w:tblGrid>
      <w:tr w:rsidR="00BB39EB" w:rsidRPr="00BB39EB" w:rsidTr="00673D60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39E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Цель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Вид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Объекты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 осуществление контроля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</w:p>
          <w:p w:rsidR="00BB39EB" w:rsidRPr="00BB39EB" w:rsidRDefault="00BB39EB" w:rsidP="00BB39EB">
            <w:pPr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ВШК</w:t>
            </w:r>
          </w:p>
        </w:tc>
      </w:tr>
      <w:tr w:rsidR="00BB39EB" w:rsidRPr="00BB39EB" w:rsidTr="00673D60">
        <w:trPr>
          <w:trHeight w:val="180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BB39EB" w:rsidRPr="00BB39EB" w:rsidTr="00673D60">
        <w:trPr>
          <w:trHeight w:val="639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numPr>
                <w:ilvl w:val="0"/>
                <w:numId w:val="25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выполнением всеобуча:</w:t>
            </w:r>
          </w:p>
        </w:tc>
      </w:tr>
      <w:tr w:rsidR="00BB39EB" w:rsidRPr="00BB39EB" w:rsidTr="00673D60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Информирование о приеме учащихся в школу.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Ознакомление родителей с правилами приема детей в школу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сайта школы, школьных стендов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  <w:proofErr w:type="gramStart"/>
            <w:r w:rsidRPr="00BB39EB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УВР,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17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>2.</w:t>
            </w: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  <w:r w:rsidRPr="00BB39EB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предметов: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Отчеты учителей о выполнении рабочих программ по учебным предметам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Администрация, МО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BB39EB" w:rsidRPr="00BB39EB" w:rsidTr="00673D60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Результаты итоговой аттестации выпускников по учебным предметам.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ind w:right="-140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Протоколы итоговой аттестации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5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школьной документацией: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Личные дела учащихся.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Оформление классными руководителями личных дел учащихся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Личные дела учащихся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УВР, делопроизводитель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Собеседование 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Журналы дополнительного образования.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рабочих программ педагогами дополнительного 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Журналы дополнительного образования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Собеседование 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Классные журналы (в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в электронном виде).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Классные журналы (в </w:t>
            </w:r>
            <w:proofErr w:type="spellStart"/>
            <w:r w:rsidRPr="00BB39E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B39EB">
              <w:rPr>
                <w:rFonts w:ascii="Times New Roman" w:eastAsia="Calibri" w:hAnsi="Times New Roman" w:cs="Times New Roman"/>
              </w:rPr>
              <w:t>. в электронном виде)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Собеседование </w:t>
            </w:r>
          </w:p>
        </w:tc>
      </w:tr>
      <w:tr w:rsidR="00BB39EB" w:rsidRPr="00BB39EB" w:rsidTr="00673D60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 индивидуального обучения.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рабочих программ индивидуального обучения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Журнал индивидуального обучения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BB39EB" w:rsidRPr="00BB39EB" w:rsidTr="00673D60">
        <w:trPr>
          <w:trHeight w:val="159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4.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состоянием воспитательной работы, сохранением здоровья учащихся:</w:t>
            </w:r>
          </w:p>
        </w:tc>
      </w:tr>
      <w:tr w:rsidR="00BB39EB" w:rsidRPr="00BB39EB" w:rsidTr="00673D60">
        <w:trPr>
          <w:trHeight w:val="1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 воспитательной работы в 2019-2020 учебном году.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Составление анализа воспитательной работы в 2019-2020 учебном году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Мониторинг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Материалы в План работы школы на 2020-2021 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BB39EB" w:rsidRPr="00BB39EB" w:rsidTr="00673D60">
        <w:trPr>
          <w:trHeight w:val="1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работы лагеря с дневным пребыванием.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Организация летнего труда и отдыха учащихся. 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Размещение информации на школьном сайте и в СМИ.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План работы лагеря с дневным пребыванием и его выполнение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Заместитель директора по ВР, начальник лагеря с дневным пребыванием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Приказ</w:t>
            </w:r>
          </w:p>
          <w:p w:rsidR="00BB39EB" w:rsidRPr="00BB39EB" w:rsidRDefault="00BB39EB" w:rsidP="00BB39EB">
            <w:pPr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Информация о летней занятости детей</w:t>
            </w:r>
          </w:p>
        </w:tc>
      </w:tr>
      <w:tr w:rsidR="00BB39EB" w:rsidRPr="00BB39EB" w:rsidTr="00673D60">
        <w:trPr>
          <w:trHeight w:val="14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по подготовке и проведению итоговой аттестации:</w:t>
            </w:r>
          </w:p>
        </w:tc>
      </w:tr>
      <w:tr w:rsidR="00BB39EB" w:rsidRPr="00BB39EB" w:rsidTr="00673D60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Организация и проведение итоговой аттестации.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Выполнение требований нормативных документов к организации и проведению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итоговой аттестации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Проведение экзаменов.</w:t>
            </w:r>
          </w:p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Обращения в конфликтную комиссию </w:t>
            </w:r>
            <w:r w:rsidRPr="00BB39EB">
              <w:rPr>
                <w:rFonts w:ascii="Times New Roman" w:eastAsia="Calibri" w:hAnsi="Times New Roman" w:cs="Times New Roman"/>
              </w:rPr>
              <w:lastRenderedPageBreak/>
              <w:t>школы.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lastRenderedPageBreak/>
              <w:t xml:space="preserve">   Заместитель директора по УВР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39EB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proofErr w:type="gramEnd"/>
            <w:r w:rsidRPr="00BB39EB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</w:tc>
      </w:tr>
      <w:tr w:rsidR="00BB39EB" w:rsidRPr="00BB39EB" w:rsidTr="00673D60">
        <w:trPr>
          <w:trHeight w:val="27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before="120" w:after="120" w:line="240" w:lineRule="auto"/>
              <w:ind w:left="360" w:hanging="2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lastRenderedPageBreak/>
              <w:t xml:space="preserve">6.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работой с педагогическими кадрами: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анализа работы школы в 2019-2020 учебном году и плана работы на 2020-2021 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 анализа работы школы и плана работы на 2020-2021 учебный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Анализ  работы школы и план  работы на 2020-2021 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 анализа работы школы и плана работы на новый учебный год</w:t>
            </w:r>
          </w:p>
        </w:tc>
      </w:tr>
      <w:tr w:rsidR="00BB39EB" w:rsidRPr="00BB39EB" w:rsidTr="00673D6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муниципального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Анализ выполнения муниципального задания  </w:t>
            </w:r>
          </w:p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Директор школы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Протокол педсовета </w:t>
            </w:r>
          </w:p>
          <w:p w:rsidR="00BB39EB" w:rsidRPr="00BB39EB" w:rsidRDefault="00BB39EB" w:rsidP="00BB39EB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39EB" w:rsidRPr="00BB39EB" w:rsidTr="00673D60">
        <w:trPr>
          <w:trHeight w:val="143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before="120" w:after="120" w:line="240" w:lineRule="auto"/>
              <w:ind w:left="-32" w:firstLine="174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  <w:b/>
              </w:rPr>
              <w:t xml:space="preserve">7. </w:t>
            </w:r>
            <w:proofErr w:type="gramStart"/>
            <w:r w:rsidRPr="00BB39EB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B39EB">
              <w:rPr>
                <w:rFonts w:ascii="Times New Roman" w:eastAsia="Calibri" w:hAnsi="Times New Roman" w:cs="Times New Roman"/>
                <w:b/>
              </w:rPr>
              <w:t xml:space="preserve"> организацией условий обучения:</w:t>
            </w:r>
          </w:p>
        </w:tc>
      </w:tr>
      <w:tr w:rsidR="00BB39EB" w:rsidRPr="00BB39EB" w:rsidTr="00673D60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Подготовка школы к новому учебному году.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Завхоз, директор школы, родительские комитеты классов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>План мероприятий по подготовке школы к приемке</w:t>
            </w:r>
          </w:p>
          <w:p w:rsidR="00BB39EB" w:rsidRPr="00BB39EB" w:rsidRDefault="00BB39EB" w:rsidP="00BB39EB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BB39EB">
              <w:rPr>
                <w:rFonts w:ascii="Times New Roman" w:eastAsia="Calibri" w:hAnsi="Times New Roman" w:cs="Times New Roman"/>
              </w:rPr>
              <w:t xml:space="preserve">  школы  </w:t>
            </w:r>
          </w:p>
        </w:tc>
      </w:tr>
    </w:tbl>
    <w:p w:rsidR="00BB39EB" w:rsidRPr="00BB39EB" w:rsidRDefault="00BB39EB" w:rsidP="00BB39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39EB" w:rsidRPr="00BB39EB" w:rsidRDefault="00BB39EB" w:rsidP="00BB39EB">
      <w:pPr>
        <w:rPr>
          <w:rFonts w:ascii="Calibri" w:eastAsia="Calibri" w:hAnsi="Calibri" w:cs="Times New Roman"/>
        </w:rPr>
      </w:pPr>
    </w:p>
    <w:p w:rsidR="00BB39EB" w:rsidRPr="00BB39EB" w:rsidRDefault="00BB39EB" w:rsidP="00BB39EB"/>
    <w:p w:rsidR="00280CC1" w:rsidRDefault="00280CC1"/>
    <w:sectPr w:rsidR="00280CC1" w:rsidSect="00BB39EB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3"/>
    <w:rsid w:val="00280CC1"/>
    <w:rsid w:val="00BB39EB"/>
    <w:rsid w:val="00E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9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39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39EB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39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B39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B39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39EB"/>
  </w:style>
  <w:style w:type="paragraph" w:styleId="a3">
    <w:name w:val="Normal (Web)"/>
    <w:basedOn w:val="a"/>
    <w:uiPriority w:val="99"/>
    <w:semiHidden/>
    <w:unhideWhenUsed/>
    <w:rsid w:val="00BB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B39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39EB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BB3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39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B3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B39EB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BB3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B39EB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B39E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3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39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9EB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B3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0"/>
    <w:uiPriority w:val="99"/>
    <w:rsid w:val="00BB39EB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rsid w:val="00BB39EB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BB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9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39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39EB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39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B39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B39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39EB"/>
  </w:style>
  <w:style w:type="paragraph" w:styleId="a3">
    <w:name w:val="Normal (Web)"/>
    <w:basedOn w:val="a"/>
    <w:uiPriority w:val="99"/>
    <w:semiHidden/>
    <w:unhideWhenUsed/>
    <w:rsid w:val="00BB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B39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39EB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BB3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39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B3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B39EB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BB3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B39EB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B39E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3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39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9EB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B3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0"/>
    <w:uiPriority w:val="99"/>
    <w:rsid w:val="00BB39EB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rsid w:val="00BB39EB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B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6164</Words>
  <Characters>35135</Characters>
  <Application>Microsoft Office Word</Application>
  <DocSecurity>0</DocSecurity>
  <Lines>292</Lines>
  <Paragraphs>82</Paragraphs>
  <ScaleCrop>false</ScaleCrop>
  <Company/>
  <LinksUpToDate>false</LinksUpToDate>
  <CharactersWithSpaces>41217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2019-11-01T11:14:00Z</dcterms:created>
  <dcterms:modified xsi:type="dcterms:W3CDTF">2019-11-01T11:19:00Z</dcterms:modified>
</cp:coreProperties>
</file>